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 w:rsidP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1C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C6CD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Ureditev železniške postaje Šentjur z gradnjo izvennivojskega dostopa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Pr="006A4E14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A4E14"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Pr="006A4E14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Pr="006A4E14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A4E14"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8C2277" w:rsidTr="00EB3C8C">
        <w:trPr>
          <w:trHeight w:val="6647"/>
        </w:trPr>
        <w:tc>
          <w:tcPr>
            <w:tcW w:w="9287" w:type="dxa"/>
          </w:tcPr>
          <w:p w:rsidR="002C7070" w:rsidRPr="006A4E1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F5ED7" w:rsidRPr="0083127C" w:rsidRDefault="003F5ED7" w:rsidP="003F5ED7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83127C">
              <w:rPr>
                <w:rFonts w:ascii="Arial" w:eastAsia="Arial" w:hAnsi="Arial" w:cs="Arial"/>
                <w:sz w:val="22"/>
                <w:szCs w:val="22"/>
              </w:rPr>
              <w:t>Spremeni se rok za oddajo in odpiranje ponudb iz »</w:t>
            </w:r>
            <w:r w:rsidR="0087706C" w:rsidRPr="0083127C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Pr="0083127C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B254CD" w:rsidRPr="0083127C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83127C">
              <w:rPr>
                <w:rFonts w:ascii="Arial" w:eastAsia="Arial" w:hAnsi="Arial" w:cs="Arial"/>
                <w:sz w:val="22"/>
                <w:szCs w:val="22"/>
              </w:rPr>
              <w:t>.2022« v »</w:t>
            </w:r>
            <w:r w:rsidR="000D74D6" w:rsidRPr="0083127C">
              <w:rPr>
                <w:rFonts w:ascii="Arial" w:eastAsia="Arial" w:hAnsi="Arial" w:cs="Arial"/>
                <w:sz w:val="22"/>
                <w:szCs w:val="22"/>
              </w:rPr>
              <w:t>17</w:t>
            </w:r>
            <w:r w:rsidRPr="0083127C">
              <w:rPr>
                <w:rFonts w:ascii="Arial" w:eastAsia="Arial" w:hAnsi="Arial" w:cs="Arial"/>
                <w:sz w:val="22"/>
                <w:szCs w:val="22"/>
              </w:rPr>
              <w:t xml:space="preserve">.2.2022«. </w:t>
            </w:r>
            <w:r w:rsidR="003F306D">
              <w:rPr>
                <w:rFonts w:ascii="Arial" w:eastAsia="Arial" w:hAnsi="Arial" w:cs="Arial"/>
                <w:sz w:val="22"/>
                <w:szCs w:val="22"/>
              </w:rPr>
              <w:t>Hkrati se spremeni ura odpiranja ponudb in sicer iz »10:30« v »11:30«.</w:t>
            </w:r>
            <w:bookmarkStart w:id="0" w:name="_GoBack"/>
            <w:bookmarkEnd w:id="0"/>
          </w:p>
          <w:p w:rsidR="003F5ED7" w:rsidRPr="0083127C" w:rsidRDefault="003F5ED7" w:rsidP="003F5ED7">
            <w:pPr>
              <w:pStyle w:val="Odstavekseznama"/>
              <w:rPr>
                <w:rFonts w:ascii="Arial" w:eastAsia="Arial" w:hAnsi="Arial" w:cs="Arial"/>
                <w:sz w:val="22"/>
                <w:szCs w:val="22"/>
              </w:rPr>
            </w:pPr>
          </w:p>
          <w:p w:rsidR="003F5ED7" w:rsidRPr="0083127C" w:rsidRDefault="003F5ED7" w:rsidP="003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3F5ED7" w:rsidRPr="0083127C" w:rsidRDefault="003F5ED7" w:rsidP="003F5ED7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83127C">
              <w:rPr>
                <w:rFonts w:ascii="Arial" w:eastAsia="Arial" w:hAnsi="Arial" w:cs="Arial"/>
                <w:sz w:val="22"/>
                <w:szCs w:val="22"/>
              </w:rPr>
              <w:t>Spremeni se rok za vprašanja in odgovore in spremenjen glasi:</w:t>
            </w:r>
          </w:p>
          <w:p w:rsidR="003F5ED7" w:rsidRPr="008C2277" w:rsidRDefault="003F5ED7" w:rsidP="003F5ED7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83127C">
              <w:rPr>
                <w:rFonts w:ascii="Arial" w:eastAsia="Arial" w:hAnsi="Arial" w:cs="Arial"/>
                <w:sz w:val="22"/>
                <w:szCs w:val="22"/>
              </w:rPr>
              <w:t xml:space="preserve">»Vse zahteve za dodatne informacije v zvezi s postopkom se posredujejo na portal javnih naročil www.enarocanje.si (zahtevo za pojasnila razpisne dokumentacije mora ponudnik posredovati pravočasno, najkasneje dne </w:t>
            </w:r>
            <w:r w:rsidR="000D74D6" w:rsidRPr="0083127C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Pr="0083127C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B254CD" w:rsidRPr="0083127C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83127C">
              <w:rPr>
                <w:rFonts w:ascii="Arial" w:eastAsia="Arial" w:hAnsi="Arial" w:cs="Arial"/>
                <w:sz w:val="22"/>
                <w:szCs w:val="22"/>
              </w:rPr>
              <w:t xml:space="preserve">. 2022 do 10:00 ure, da bo lahko naročnik pripravil in objavil odgovor najkasneje dne </w:t>
            </w:r>
            <w:r w:rsidR="0087706C" w:rsidRPr="0083127C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0D74D6" w:rsidRPr="0083127C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83127C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B254CD" w:rsidRPr="0083127C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83127C">
              <w:rPr>
                <w:rFonts w:ascii="Arial" w:eastAsia="Arial" w:hAnsi="Arial" w:cs="Arial"/>
                <w:sz w:val="22"/>
                <w:szCs w:val="22"/>
              </w:rPr>
              <w:t>. 2022).«</w:t>
            </w:r>
          </w:p>
        </w:tc>
      </w:tr>
    </w:tbl>
    <w:p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C2277"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2A" w:rsidRDefault="00F34A2A">
      <w:r>
        <w:separator/>
      </w:r>
    </w:p>
  </w:endnote>
  <w:endnote w:type="continuationSeparator" w:id="0">
    <w:p w:rsidR="00F34A2A" w:rsidRDefault="00F3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1118B2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118B2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2A" w:rsidRDefault="00F34A2A">
      <w:r>
        <w:separator/>
      </w:r>
    </w:p>
  </w:footnote>
  <w:footnote w:type="continuationSeparator" w:id="0">
    <w:p w:rsidR="00F34A2A" w:rsidRDefault="00F3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C7F96"/>
    <w:multiLevelType w:val="hybridMultilevel"/>
    <w:tmpl w:val="FB8E2D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53B19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D74D6"/>
    <w:rsid w:val="001118B2"/>
    <w:rsid w:val="001C6CD1"/>
    <w:rsid w:val="00241D59"/>
    <w:rsid w:val="002C7070"/>
    <w:rsid w:val="003561F1"/>
    <w:rsid w:val="003F306D"/>
    <w:rsid w:val="003F5ED7"/>
    <w:rsid w:val="00445030"/>
    <w:rsid w:val="00454971"/>
    <w:rsid w:val="0046787B"/>
    <w:rsid w:val="004776FA"/>
    <w:rsid w:val="004A2168"/>
    <w:rsid w:val="00633F64"/>
    <w:rsid w:val="006A4E14"/>
    <w:rsid w:val="00775AFE"/>
    <w:rsid w:val="007B62E8"/>
    <w:rsid w:val="0083127C"/>
    <w:rsid w:val="0087706C"/>
    <w:rsid w:val="008A6F25"/>
    <w:rsid w:val="008C2277"/>
    <w:rsid w:val="008D0AF7"/>
    <w:rsid w:val="00970E36"/>
    <w:rsid w:val="009E0245"/>
    <w:rsid w:val="00B254CD"/>
    <w:rsid w:val="00B5646F"/>
    <w:rsid w:val="00B66472"/>
    <w:rsid w:val="00B82A45"/>
    <w:rsid w:val="00C33F4E"/>
    <w:rsid w:val="00C774F5"/>
    <w:rsid w:val="00CC5BB0"/>
    <w:rsid w:val="00D94ED4"/>
    <w:rsid w:val="00DA14FC"/>
    <w:rsid w:val="00DE3C10"/>
    <w:rsid w:val="00DE67E7"/>
    <w:rsid w:val="00EB3C8C"/>
    <w:rsid w:val="00F01734"/>
    <w:rsid w:val="00F34A2A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83DC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66472"/>
  </w:style>
  <w:style w:type="paragraph" w:styleId="Noga">
    <w:name w:val="footer"/>
    <w:basedOn w:val="Navaden"/>
    <w:link w:val="NogaZnak"/>
    <w:unhideWhenUsed/>
    <w:rsid w:val="00FA0E7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FA0E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3</cp:revision>
  <dcterms:created xsi:type="dcterms:W3CDTF">2022-01-07T13:56:00Z</dcterms:created>
  <dcterms:modified xsi:type="dcterms:W3CDTF">2022-01-10T08:51:00Z</dcterms:modified>
</cp:coreProperties>
</file>